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iCs/>
          <w:color w:val="C00000"/>
          <w:sz w:val="28"/>
          <w:szCs w:val="28"/>
          <w:bdr w:val="none" w:sz="0" w:space="0" w:color="auto" w:frame="1"/>
        </w:rPr>
      </w:pPr>
      <w:r w:rsidRPr="00A82CBC">
        <w:rPr>
          <w:b/>
          <w:i/>
          <w:iCs/>
          <w:color w:val="C00000"/>
          <w:sz w:val="28"/>
          <w:szCs w:val="28"/>
          <w:bdr w:val="none" w:sz="0" w:space="0" w:color="auto" w:frame="1"/>
        </w:rPr>
        <w:t xml:space="preserve">Мастер-класс для родителей 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iCs/>
          <w:color w:val="C00000"/>
          <w:sz w:val="28"/>
          <w:szCs w:val="28"/>
          <w:bdr w:val="none" w:sz="0" w:space="0" w:color="auto" w:frame="1"/>
        </w:rPr>
      </w:pPr>
      <w:r w:rsidRPr="00A82CBC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«Зачем выполнять артикуляционную гимнастику?»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1)</w:t>
      </w:r>
      <w:r w:rsidRPr="00A82CBC">
        <w:rPr>
          <w:color w:val="111111"/>
        </w:rPr>
        <w:t> </w:t>
      </w:r>
      <w:r w:rsidRPr="00A82CBC">
        <w:rPr>
          <w:rStyle w:val="a4"/>
          <w:color w:val="111111"/>
          <w:bdr w:val="none" w:sz="0" w:space="0" w:color="auto" w:frame="1"/>
        </w:rPr>
        <w:t>Мастер-класс для родителей </w:t>
      </w:r>
      <w:r w:rsidRPr="00A82CBC">
        <w:rPr>
          <w:color w:val="111111"/>
        </w:rPr>
        <w:t>"</w:t>
      </w:r>
      <w:r w:rsidRPr="00A82CBC">
        <w:rPr>
          <w:rStyle w:val="a4"/>
          <w:color w:val="111111"/>
          <w:bdr w:val="none" w:sz="0" w:space="0" w:color="auto" w:frame="1"/>
        </w:rPr>
        <w:t>Артикуляционная гимнастика</w:t>
      </w:r>
      <w:r w:rsidRPr="00A82CBC">
        <w:rPr>
          <w:color w:val="111111"/>
        </w:rPr>
        <w:t>"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2)</w:t>
      </w:r>
      <w:r w:rsidRPr="00A82CBC">
        <w:rPr>
          <w:color w:val="111111"/>
        </w:rPr>
        <w:t> Каждый ребенок всем на диво –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Должен говорить красиво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И тогда язык родной должен понимать любой!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rStyle w:val="a4"/>
          <w:color w:val="111111"/>
          <w:bdr w:val="none" w:sz="0" w:space="0" w:color="auto" w:frame="1"/>
        </w:rPr>
        <w:t>Гимнастика для рук</w:t>
      </w:r>
      <w:r w:rsidRPr="00A82CBC">
        <w:rPr>
          <w:color w:val="111111"/>
        </w:rPr>
        <w:t>, ног - дело нам привычное и знакомое. Понятно ведь, для чего мы тренируем мышцы, чтобы они стали ловкими, сильными, подвижными. Как вы думаете, а вот зачем язык тренировать, ведь он и так "без костей"? 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3)</w:t>
      </w:r>
      <w:r w:rsidRPr="00A82CBC">
        <w:rPr>
          <w:color w:val="111111"/>
        </w:rPr>
        <w:t> Оказывается, язык - главная мышца органов речи. И для него, как и для всякой мышцы, </w:t>
      </w:r>
      <w:r w:rsidRPr="00A82CBC">
        <w:rPr>
          <w:rStyle w:val="a4"/>
          <w:color w:val="111111"/>
          <w:bdr w:val="none" w:sz="0" w:space="0" w:color="auto" w:frame="1"/>
        </w:rPr>
        <w:t>гимнастика просто необходима</w:t>
      </w:r>
      <w:r w:rsidRPr="00A82CBC">
        <w:rPr>
          <w:color w:val="111111"/>
        </w:rPr>
        <w:t>. Звуки речи образуются в результате сложного комплекса движений </w:t>
      </w:r>
      <w:r w:rsidRPr="00A82CBC">
        <w:rPr>
          <w:rStyle w:val="a4"/>
          <w:color w:val="111111"/>
          <w:bdr w:val="none" w:sz="0" w:space="0" w:color="auto" w:frame="1"/>
        </w:rPr>
        <w:t>артикуляционных органов - кинем</w:t>
      </w:r>
      <w:r w:rsidRPr="00A82CBC">
        <w:rPr>
          <w:color w:val="111111"/>
        </w:rPr>
        <w:t>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 </w:t>
      </w:r>
      <w:r w:rsidRPr="00A82CBC">
        <w:rPr>
          <w:rStyle w:val="a4"/>
          <w:color w:val="111111"/>
          <w:bdr w:val="none" w:sz="0" w:space="0" w:color="auto" w:frame="1"/>
        </w:rPr>
        <w:t>артикуляционного аппарата</w:t>
      </w:r>
      <w:r w:rsidRPr="00A82CBC">
        <w:rPr>
          <w:color w:val="111111"/>
        </w:rPr>
        <w:t>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Таким образом, произношение звуков речи - это сложный двигательный навык. Для четкой </w:t>
      </w:r>
      <w:r w:rsidRPr="00A82CBC">
        <w:rPr>
          <w:rStyle w:val="a4"/>
          <w:color w:val="111111"/>
          <w:bdr w:val="none" w:sz="0" w:space="0" w:color="auto" w:frame="1"/>
        </w:rPr>
        <w:t>артикуляции нужны сильные</w:t>
      </w:r>
      <w:r w:rsidRPr="00A82CBC">
        <w:rPr>
          <w:color w:val="111111"/>
        </w:rPr>
        <w:t>, упругие и подвижные органы речи - язык, губы, небо. </w:t>
      </w:r>
      <w:r w:rsidRPr="00A82CBC">
        <w:rPr>
          <w:rStyle w:val="a4"/>
          <w:color w:val="111111"/>
          <w:bdr w:val="none" w:sz="0" w:space="0" w:color="auto" w:frame="1"/>
        </w:rPr>
        <w:t>Артикуляция</w:t>
      </w:r>
      <w:r w:rsidRPr="00A82CBC">
        <w:rPr>
          <w:color w:val="111111"/>
        </w:rPr>
        <w:t> связана с работой многочисленных мышц, в том </w:t>
      </w:r>
      <w:r w:rsidRPr="00A82CBC">
        <w:rPr>
          <w:color w:val="111111"/>
          <w:u w:val="single"/>
          <w:bdr w:val="none" w:sz="0" w:space="0" w:color="auto" w:frame="1"/>
        </w:rPr>
        <w:t>числе</w:t>
      </w:r>
      <w:r w:rsidRPr="00A82CBC">
        <w:rPr>
          <w:color w:val="111111"/>
        </w:rPr>
        <w:t>: жевательных, глотательных, мимических. Процесс голосообразования происходит при участии органов дыхания </w:t>
      </w:r>
      <w:r w:rsidRPr="00A82CBC">
        <w:rPr>
          <w:i/>
          <w:iCs/>
          <w:color w:val="111111"/>
          <w:bdr w:val="none" w:sz="0" w:space="0" w:color="auto" w:frame="1"/>
        </w:rPr>
        <w:t>(гортань, трахея, бронхи, легкие, диафрагма, межреберные мышцы)</w:t>
      </w:r>
      <w:r w:rsidRPr="00A82CBC">
        <w:rPr>
          <w:color w:val="111111"/>
        </w:rPr>
        <w:t>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4)</w:t>
      </w:r>
      <w:r w:rsidRPr="00A82CBC">
        <w:rPr>
          <w:color w:val="111111"/>
        </w:rPr>
        <w:t> </w:t>
      </w:r>
      <w:r w:rsidRPr="00A82CBC">
        <w:rPr>
          <w:rStyle w:val="a4"/>
          <w:color w:val="111111"/>
          <w:bdr w:val="none" w:sz="0" w:space="0" w:color="auto" w:frame="1"/>
        </w:rPr>
        <w:t>Артикуляционная гимнастика</w:t>
      </w:r>
      <w:r w:rsidRPr="00A82CBC">
        <w:rPr>
          <w:color w:val="111111"/>
        </w:rPr>
        <w:t>-это совокупность специальных упражнений, направленных на укрепление мышц речевого аппарата, развитие силы, подвижности и дифференциальных движений органов, принимающих участие в речи.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5)</w:t>
      </w:r>
      <w:r w:rsidRPr="00A82CBC">
        <w:rPr>
          <w:color w:val="111111"/>
          <w:bdr w:val="none" w:sz="0" w:space="0" w:color="auto" w:frame="1"/>
        </w:rPr>
        <w:t> Цель</w:t>
      </w:r>
      <w:r w:rsidRPr="00A82CBC">
        <w:rPr>
          <w:color w:val="111111"/>
        </w:rPr>
        <w:t xml:space="preserve">: выработка полноценных движений и определённых положений органов </w:t>
      </w:r>
      <w:proofErr w:type="spellStart"/>
      <w:r w:rsidRPr="00A82CBC">
        <w:rPr>
          <w:color w:val="111111"/>
        </w:rPr>
        <w:t>речедвигательного</w:t>
      </w:r>
      <w:proofErr w:type="spellEnd"/>
      <w:r w:rsidRPr="00A82CBC">
        <w:rPr>
          <w:color w:val="111111"/>
        </w:rPr>
        <w:t xml:space="preserve"> аппарата, умение синтезировать простые движения в сложные, что особенно необходимо для правильного произнесения звуков родного языка.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Таким образом, говоря о специальной логопедической </w:t>
      </w:r>
      <w:r w:rsidRPr="00A82CBC">
        <w:rPr>
          <w:rStyle w:val="a4"/>
          <w:color w:val="111111"/>
          <w:bdr w:val="none" w:sz="0" w:space="0" w:color="auto" w:frame="1"/>
        </w:rPr>
        <w:t>гимнастике</w:t>
      </w:r>
      <w:r w:rsidRPr="00A82CBC">
        <w:rPr>
          <w:color w:val="111111"/>
        </w:rPr>
        <w:t>, следует иметь в виду упражнения многочисленных органов и мышц лица, ротовой полости, плечевого пояса, грудной клетки. </w:t>
      </w:r>
      <w:r w:rsidRPr="00A82CBC">
        <w:rPr>
          <w:rStyle w:val="a4"/>
          <w:color w:val="111111"/>
          <w:bdr w:val="none" w:sz="0" w:space="0" w:color="auto" w:frame="1"/>
        </w:rPr>
        <w:t>Артикуляционная гимнастика</w:t>
      </w:r>
      <w:r w:rsidRPr="00A82CBC">
        <w:rPr>
          <w:color w:val="111111"/>
        </w:rPr>
        <w:t> является основой формирования речевых звуков - фонем - и коррекции нарушений звукопроизношения; она включает упражнения для тренировки подвижности органов </w:t>
      </w:r>
      <w:r w:rsidRPr="00A82CBC">
        <w:rPr>
          <w:rStyle w:val="a4"/>
          <w:color w:val="111111"/>
          <w:bdr w:val="none" w:sz="0" w:space="0" w:color="auto" w:frame="1"/>
        </w:rPr>
        <w:t>артикуляционного аппарата</w:t>
      </w:r>
      <w:r w:rsidRPr="00A82CBC">
        <w:rPr>
          <w:color w:val="111111"/>
        </w:rPr>
        <w:t>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6)</w:t>
      </w:r>
      <w:r w:rsidRPr="00A82CBC">
        <w:rPr>
          <w:color w:val="111111"/>
        </w:rPr>
        <w:t> Причины, по которым необходимо заниматься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гимнастикой</w:t>
      </w:r>
      <w:r w:rsidRPr="00A82CBC">
        <w:rPr>
          <w:color w:val="111111"/>
        </w:rPr>
        <w:t>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Благодаря своевременным занятиям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гимнастикой</w:t>
      </w:r>
      <w:r w:rsidRPr="00A82CBC">
        <w:rPr>
          <w:color w:val="111111"/>
        </w:rPr>
        <w:t> и упражнениями по развитию речевого слуха некоторые дети сами могут научиться говорить чисто и правильно, без помощи специалиста. Дети со сложными нарушениями звукопроизношения смогут быстрее преодолеть свои речевые дефекты, когда с ними начнёт заниматься </w:t>
      </w:r>
      <w:r w:rsidRPr="00A82CBC">
        <w:rPr>
          <w:color w:val="111111"/>
          <w:u w:val="single"/>
          <w:bdr w:val="none" w:sz="0" w:space="0" w:color="auto" w:frame="1"/>
        </w:rPr>
        <w:t>логопед</w:t>
      </w:r>
      <w:r w:rsidRPr="00A82CBC">
        <w:rPr>
          <w:color w:val="111111"/>
        </w:rPr>
        <w:t>: их мышцы будут уже подготовлены.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rStyle w:val="a4"/>
          <w:color w:val="111111"/>
          <w:bdr w:val="none" w:sz="0" w:space="0" w:color="auto" w:frame="1"/>
        </w:rPr>
        <w:t>Артикуляционная гимнастика</w:t>
      </w:r>
      <w:r w:rsidRPr="00A82CBC">
        <w:rPr>
          <w:color w:val="111111"/>
        </w:rPr>
        <w:t> очень полезна также детям с правильным, но вялым звукопроизношением, про которых говорят, что у них </w:t>
      </w:r>
      <w:r w:rsidRPr="00A82CBC">
        <w:rPr>
          <w:i/>
          <w:iCs/>
          <w:color w:val="111111"/>
          <w:bdr w:val="none" w:sz="0" w:space="0" w:color="auto" w:frame="1"/>
        </w:rPr>
        <w:t>«каша во рту»</w:t>
      </w:r>
      <w:r w:rsidRPr="00A82CBC">
        <w:rPr>
          <w:color w:val="111111"/>
        </w:rPr>
        <w:t>. Занятия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гимнастикой</w:t>
      </w:r>
      <w:r w:rsidRPr="00A82CBC">
        <w:rPr>
          <w:color w:val="111111"/>
        </w:rPr>
        <w:t xml:space="preserve"> 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</w:t>
      </w:r>
      <w:r w:rsidRPr="00A82CBC">
        <w:rPr>
          <w:color w:val="111111"/>
        </w:rPr>
        <w:lastRenderedPageBreak/>
        <w:t>начальном этапе. Поэтому целью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гимнастики</w:t>
      </w:r>
      <w:r w:rsidRPr="00A82CBC">
        <w:rPr>
          <w:color w:val="111111"/>
        </w:rPr>
        <w:t> является - выработка полноценных движений и определённых положений органов </w:t>
      </w:r>
      <w:r w:rsidRPr="00A82CBC">
        <w:rPr>
          <w:rStyle w:val="a4"/>
          <w:color w:val="111111"/>
          <w:bdr w:val="none" w:sz="0" w:space="0" w:color="auto" w:frame="1"/>
        </w:rPr>
        <w:t>артикуляционного аппарата</w:t>
      </w:r>
      <w:r w:rsidRPr="00A82CBC">
        <w:rPr>
          <w:color w:val="111111"/>
        </w:rPr>
        <w:t xml:space="preserve">, умение объединять простые движения </w:t>
      </w:r>
      <w:proofErr w:type="gramStart"/>
      <w:r w:rsidRPr="00A82CBC">
        <w:rPr>
          <w:color w:val="111111"/>
        </w:rPr>
        <w:t>в</w:t>
      </w:r>
      <w:proofErr w:type="gramEnd"/>
      <w:r w:rsidRPr="00A82CBC">
        <w:rPr>
          <w:color w:val="111111"/>
        </w:rPr>
        <w:t xml:space="preserve"> сложные, необходимые для правильного произнесения звуков.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Дети пяти, шести лет и далее смогут при помощи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гимнастики</w:t>
      </w:r>
      <w:r w:rsidRPr="00A82CBC">
        <w:rPr>
          <w:color w:val="111111"/>
        </w:rPr>
        <w:t> во многом преодолеть уже сложившиеся нарушения звукопроизношения. Кроме этого, целью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гимнастики</w:t>
      </w:r>
      <w:r w:rsidRPr="00A82CBC">
        <w:rPr>
          <w:color w:val="111111"/>
        </w:rPr>
        <w:t> является и укрепление соответствующих мышечных групп, в процессе выполнения движений. Исходя из того, что мышление дошкольников носит наглядно-образный характер, большинство </w:t>
      </w:r>
      <w:proofErr w:type="spellStart"/>
      <w:r w:rsidRPr="00A82CBC">
        <w:rPr>
          <w:rStyle w:val="a4"/>
          <w:color w:val="111111"/>
          <w:bdr w:val="none" w:sz="0" w:space="0" w:color="auto" w:frame="1"/>
        </w:rPr>
        <w:t>артикуляционных</w:t>
      </w:r>
      <w:r w:rsidRPr="00A82CBC">
        <w:rPr>
          <w:color w:val="111111"/>
        </w:rPr>
        <w:t>упражнений</w:t>
      </w:r>
      <w:proofErr w:type="spellEnd"/>
      <w:r w:rsidRPr="00A82CBC">
        <w:rPr>
          <w:color w:val="111111"/>
        </w:rPr>
        <w:t xml:space="preserve"> связано с определенными игровыми образами.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7)</w:t>
      </w:r>
      <w:r w:rsidRPr="00A82CBC">
        <w:rPr>
          <w:color w:val="111111"/>
        </w:rPr>
        <w:t> Упражнения, которые преподносятся детям в игровой форме и основаны на непроизвольных движениях, не утомляют их, не вызывают негативных реакций и отказа от выполнения в случае неудачи.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8)</w:t>
      </w:r>
      <w:r w:rsidRPr="00A82CBC">
        <w:rPr>
          <w:color w:val="111111"/>
        </w:rPr>
        <w:t> Проводя </w:t>
      </w:r>
      <w:r w:rsidRPr="00A82CBC">
        <w:rPr>
          <w:rStyle w:val="a4"/>
          <w:color w:val="111111"/>
          <w:bdr w:val="none" w:sz="0" w:space="0" w:color="auto" w:frame="1"/>
        </w:rPr>
        <w:t>артикуляционную гимнастику</w:t>
      </w:r>
      <w:r w:rsidRPr="00A82CBC">
        <w:rPr>
          <w:color w:val="111111"/>
        </w:rPr>
        <w:t> необходимо выполнять следующие </w:t>
      </w:r>
      <w:r w:rsidRPr="00A82CBC">
        <w:rPr>
          <w:color w:val="111111"/>
          <w:u w:val="single"/>
          <w:bdr w:val="none" w:sz="0" w:space="0" w:color="auto" w:frame="1"/>
        </w:rPr>
        <w:t>рекомендации</w:t>
      </w:r>
      <w:r w:rsidRPr="00A82CBC">
        <w:rPr>
          <w:color w:val="111111"/>
        </w:rPr>
        <w:t>: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Проводить </w:t>
      </w:r>
      <w:r w:rsidRPr="00A82CBC">
        <w:rPr>
          <w:rStyle w:val="a4"/>
          <w:color w:val="111111"/>
          <w:bdr w:val="none" w:sz="0" w:space="0" w:color="auto" w:frame="1"/>
        </w:rPr>
        <w:t>артикуляционную гимнастику нужно ежедневно</w:t>
      </w:r>
      <w:r w:rsidRPr="00A82CBC">
        <w:rPr>
          <w:color w:val="111111"/>
        </w:rPr>
        <w:t>, чтобы вырабатываемые у детей навыки закреплялись. Лучше выполнять упражнения 3-4 раза в день по 3-5 минут. Каждое упражнение выполняется по 5-7 раз.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При отборе упражнений для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гимнастики</w:t>
      </w:r>
      <w:r w:rsidRPr="00A82CBC">
        <w:rPr>
          <w:color w:val="111111"/>
        </w:rPr>
        <w:t xml:space="preserve"> надо соблюдать определенную последовательность, идти от простых упражнений </w:t>
      </w:r>
      <w:proofErr w:type="gramStart"/>
      <w:r w:rsidRPr="00A82CBC">
        <w:rPr>
          <w:color w:val="111111"/>
        </w:rPr>
        <w:t>к</w:t>
      </w:r>
      <w:proofErr w:type="gramEnd"/>
      <w:r w:rsidRPr="00A82CBC">
        <w:rPr>
          <w:color w:val="111111"/>
        </w:rPr>
        <w:t xml:space="preserve"> более сложным. Проводить их лучше эмоционально, в игровой форме.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rStyle w:val="a4"/>
          <w:color w:val="111111"/>
          <w:bdr w:val="none" w:sz="0" w:space="0" w:color="auto" w:frame="1"/>
        </w:rPr>
        <w:t>Артикуляционную гимнастику выполняют сидя</w:t>
      </w:r>
      <w:r w:rsidRPr="00A82CBC">
        <w:rPr>
          <w:color w:val="111111"/>
        </w:rPr>
        <w:t>, так как в таком положении у ребенка прямая спина, тело не напряжено, руки и ноги находятся в спокойном положении.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гимнастики</w:t>
      </w:r>
      <w:r w:rsidRPr="00A82CBC">
        <w:rPr>
          <w:color w:val="111111"/>
        </w:rPr>
        <w:t> должны находиться перед настенным зеркалом.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На начальных этапах </w:t>
      </w:r>
      <w:r w:rsidRPr="00A82CBC">
        <w:rPr>
          <w:rStyle w:val="a4"/>
          <w:color w:val="111111"/>
          <w:bdr w:val="none" w:sz="0" w:space="0" w:color="auto" w:frame="1"/>
        </w:rPr>
        <w:t>артикуляционная гимнастика</w:t>
      </w:r>
      <w:r w:rsidRPr="00A82CBC">
        <w:rPr>
          <w:color w:val="111111"/>
        </w:rPr>
        <w:t> проводится перед зеркалом под руководством педагога, который рассказывает и показывает выполнение упражнения. Ребёнок выполняет упражнение, а педагог контролирует его действия, следя за точностью движений, плавностью, темпом выполнения и переходом от одного движения к другому. Упражнения выполняются перед зеркалом, медленно, т. к. ребёнку необходим зрительный контроль. После того, как движения будут уяснены, зеркало можно убрать. При этом</w:t>
      </w:r>
      <w:proofErr w:type="gramStart"/>
      <w:r w:rsidRPr="00A82CBC">
        <w:rPr>
          <w:color w:val="111111"/>
        </w:rPr>
        <w:t>,</w:t>
      </w:r>
      <w:proofErr w:type="gramEnd"/>
      <w:r w:rsidRPr="00A82CBC">
        <w:rPr>
          <w:color w:val="111111"/>
        </w:rPr>
        <w:t xml:space="preserve"> полезно задавать ребенку </w:t>
      </w:r>
      <w:r w:rsidRPr="00A82CBC">
        <w:rPr>
          <w:color w:val="111111"/>
          <w:u w:val="single"/>
          <w:bdr w:val="none" w:sz="0" w:space="0" w:color="auto" w:frame="1"/>
        </w:rPr>
        <w:t>вопросы</w:t>
      </w:r>
      <w:r w:rsidRPr="00A82CBC">
        <w:rPr>
          <w:color w:val="111111"/>
        </w:rPr>
        <w:t>: Что делают зубки? Что делает язычок? Где он находится? Затем темп упражнений можно увеличивать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color w:val="111111"/>
          <w:bdr w:val="none" w:sz="0" w:space="0" w:color="auto" w:frame="1"/>
        </w:rPr>
      </w:pPr>
      <w:r w:rsidRPr="00A82CBC">
        <w:rPr>
          <w:color w:val="111111"/>
        </w:rPr>
        <w:t>В дальнейшем, когда ребёнок усвоит элементы </w:t>
      </w:r>
      <w:r w:rsidRPr="00A82CBC">
        <w:rPr>
          <w:rStyle w:val="a4"/>
          <w:color w:val="111111"/>
          <w:bdr w:val="none" w:sz="0" w:space="0" w:color="auto" w:frame="1"/>
        </w:rPr>
        <w:t>гимнастики 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proofErr w:type="gramStart"/>
      <w:r w:rsidRPr="00A82CBC">
        <w:rPr>
          <w:i/>
          <w:iCs/>
          <w:color w:val="111111"/>
          <w:bdr w:val="none" w:sz="0" w:space="0" w:color="auto" w:frame="1"/>
        </w:rPr>
        <w:t>(Слайд 9)</w:t>
      </w:r>
      <w:r w:rsidRPr="00A82CBC">
        <w:rPr>
          <w:color w:val="111111"/>
        </w:rPr>
        <w:t> применяются различные игровые приё</w:t>
      </w:r>
      <w:r w:rsidRPr="00A82CBC">
        <w:rPr>
          <w:color w:val="111111"/>
          <w:u w:val="single"/>
          <w:bdr w:val="none" w:sz="0" w:space="0" w:color="auto" w:frame="1"/>
        </w:rPr>
        <w:t>мы</w:t>
      </w:r>
      <w:r w:rsidRPr="00A82CBC">
        <w:rPr>
          <w:color w:val="111111"/>
        </w:rPr>
        <w:t>: показ </w:t>
      </w:r>
      <w:r w:rsidRPr="00A82CBC">
        <w:rPr>
          <w:rStyle w:val="a4"/>
          <w:color w:val="111111"/>
          <w:bdr w:val="none" w:sz="0" w:space="0" w:color="auto" w:frame="1"/>
        </w:rPr>
        <w:t>картинок</w:t>
      </w:r>
      <w:r w:rsidRPr="00A82CBC">
        <w:rPr>
          <w:color w:val="111111"/>
        </w:rPr>
        <w:t>, предметных символов, графических символов, использование стихотворных текстов, считалки, театр пальчиков и язычка, рисунки – подсказки, </w:t>
      </w:r>
      <w:r w:rsidRPr="00A82CBC">
        <w:rPr>
          <w:rStyle w:val="a4"/>
          <w:color w:val="111111"/>
          <w:bdr w:val="none" w:sz="0" w:space="0" w:color="auto" w:frame="1"/>
        </w:rPr>
        <w:t>картины-образы</w:t>
      </w:r>
      <w:r w:rsidRPr="00A82CBC">
        <w:rPr>
          <w:color w:val="111111"/>
        </w:rPr>
        <w:t>, адаптируемые истории и сказки, </w:t>
      </w:r>
      <w:r w:rsidRPr="00A82CBC">
        <w:rPr>
          <w:i/>
          <w:iCs/>
          <w:color w:val="111111"/>
          <w:bdr w:val="none" w:sz="0" w:space="0" w:color="auto" w:frame="1"/>
        </w:rPr>
        <w:t>«Сказки о весёлом язычке»</w:t>
      </w:r>
      <w:r w:rsidRPr="00A82CBC">
        <w:rPr>
          <w:color w:val="111111"/>
        </w:rPr>
        <w:t>.</w:t>
      </w:r>
      <w:proofErr w:type="gramEnd"/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Таким образом, </w:t>
      </w:r>
      <w:r w:rsidRPr="00A82CBC">
        <w:rPr>
          <w:rStyle w:val="a4"/>
          <w:color w:val="111111"/>
          <w:bdr w:val="none" w:sz="0" w:space="0" w:color="auto" w:frame="1"/>
        </w:rPr>
        <w:t>артикуляционные</w:t>
      </w:r>
      <w:r w:rsidRPr="00A82CBC">
        <w:rPr>
          <w:color w:val="111111"/>
        </w:rPr>
        <w:t> упражнения преподносятся детям в виде сказок, стихов, загадок, считалок, образных иллюстраций, слайдов. Занятие становится интересным, увлекательным, эмоциональным. Ребёнок не замечает, что его учат. А это значит, что процесс развития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</w:t>
      </w:r>
      <w:r w:rsidRPr="00A82CBC">
        <w:rPr>
          <w:color w:val="111111"/>
        </w:rPr>
        <w:t> моторики протекает активнее, быстрее, преодоление трудностей проходит легче.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lastRenderedPageBreak/>
        <w:t>(Слайд 10)</w:t>
      </w:r>
      <w:r w:rsidRPr="00A82CBC">
        <w:rPr>
          <w:color w:val="111111"/>
        </w:rPr>
        <w:t> Начинать </w:t>
      </w:r>
      <w:r w:rsidRPr="00A82CBC">
        <w:rPr>
          <w:rStyle w:val="a4"/>
          <w:color w:val="111111"/>
          <w:bdr w:val="none" w:sz="0" w:space="0" w:color="auto" w:frame="1"/>
        </w:rPr>
        <w:t>гимнастику</w:t>
      </w:r>
      <w:r w:rsidRPr="00A82CBC">
        <w:rPr>
          <w:color w:val="111111"/>
        </w:rPr>
        <w:t> лучше с дыхательной </w:t>
      </w:r>
      <w:r w:rsidRPr="00A82CBC">
        <w:rPr>
          <w:rStyle w:val="a4"/>
          <w:color w:val="111111"/>
          <w:bdr w:val="none" w:sz="0" w:space="0" w:color="auto" w:frame="1"/>
        </w:rPr>
        <w:t>гимнастики </w:t>
      </w:r>
      <w:r w:rsidRPr="00A82CBC">
        <w:rPr>
          <w:i/>
          <w:iCs/>
          <w:color w:val="111111"/>
          <w:bdr w:val="none" w:sz="0" w:space="0" w:color="auto" w:frame="1"/>
        </w:rPr>
        <w:t>(1 – 2 упражнения</w:t>
      </w:r>
      <w:proofErr w:type="gramStart"/>
      <w:r w:rsidRPr="00A82CBC">
        <w:rPr>
          <w:i/>
          <w:iCs/>
          <w:color w:val="111111"/>
          <w:bdr w:val="none" w:sz="0" w:space="0" w:color="auto" w:frame="1"/>
        </w:rPr>
        <w:t>)</w:t>
      </w:r>
      <w:r w:rsidRPr="00A82CBC">
        <w:rPr>
          <w:color w:val="111111"/>
        </w:rPr>
        <w:t>с</w:t>
      </w:r>
      <w:proofErr w:type="gramEnd"/>
      <w:r w:rsidRPr="00A82CBC">
        <w:rPr>
          <w:color w:val="111111"/>
        </w:rPr>
        <w:t xml:space="preserve"> использованием следующего </w:t>
      </w:r>
      <w:r w:rsidRPr="00A82CBC">
        <w:rPr>
          <w:color w:val="111111"/>
          <w:u w:val="single"/>
          <w:bdr w:val="none" w:sz="0" w:space="0" w:color="auto" w:frame="1"/>
        </w:rPr>
        <w:t>материала</w:t>
      </w:r>
      <w:r w:rsidRPr="00A82CBC">
        <w:rPr>
          <w:color w:val="111111"/>
        </w:rPr>
        <w:t>: ваты, соломинки, воздушных шаров, мыльных пузырей, дидактических пособий 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 </w:t>
      </w:r>
      <w:r w:rsidRPr="00A82CBC">
        <w:rPr>
          <w:rStyle w:val="a4"/>
          <w:color w:val="111111"/>
          <w:bdr w:val="none" w:sz="0" w:space="0" w:color="auto" w:frame="1"/>
        </w:rPr>
        <w:t>артикуляцию и развитие голоса</w:t>
      </w:r>
      <w:r w:rsidRPr="00A82CBC">
        <w:rPr>
          <w:color w:val="111111"/>
        </w:rPr>
        <w:t>. Регулярные занятия дыхательной </w:t>
      </w:r>
      <w:r w:rsidRPr="00A82CBC">
        <w:rPr>
          <w:rStyle w:val="a4"/>
          <w:color w:val="111111"/>
          <w:bdr w:val="none" w:sz="0" w:space="0" w:color="auto" w:frame="1"/>
        </w:rPr>
        <w:t>гимнастикой</w:t>
      </w:r>
      <w:r w:rsidRPr="00A82CBC">
        <w:rPr>
          <w:color w:val="111111"/>
        </w:rPr>
        <w:t> 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 слов, т. е. коротких и длинных.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 xml:space="preserve">А теперь переходим непосредственно </w:t>
      </w:r>
      <w:proofErr w:type="gramStart"/>
      <w:r w:rsidRPr="00A82CBC">
        <w:rPr>
          <w:color w:val="111111"/>
        </w:rPr>
        <w:t>к</w:t>
      </w:r>
      <w:proofErr w:type="gramEnd"/>
      <w:r w:rsidRPr="00A82CBC">
        <w:rPr>
          <w:color w:val="111111"/>
        </w:rPr>
        <w:t> </w:t>
      </w:r>
      <w:r w:rsidRPr="00A82CBC">
        <w:rPr>
          <w:rStyle w:val="a4"/>
          <w:color w:val="111111"/>
          <w:bdr w:val="none" w:sz="0" w:space="0" w:color="auto" w:frame="1"/>
        </w:rPr>
        <w:t>артикуляционной гимнастики</w:t>
      </w:r>
      <w:r w:rsidRPr="00A82CBC">
        <w:rPr>
          <w:color w:val="111111"/>
        </w:rPr>
        <w:t>, которую необходимо начинать с упражнений для губ.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11)</w:t>
      </w:r>
      <w:r w:rsidRPr="00A82CBC">
        <w:rPr>
          <w:color w:val="111111"/>
        </w:rPr>
        <w:t> Упражнения для губ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Улыбка. Удержание губ в улыбке. Зубы не видны.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Тянуть губы прямо к ушкам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Очень нравится лягушкам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12)</w:t>
      </w:r>
      <w:r w:rsidRPr="00A82CBC">
        <w:rPr>
          <w:color w:val="111111"/>
        </w:rPr>
        <w:t> Слон или Трубочка.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Вытягивание губ вперёд длинной трубочкой.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Мои губы – трубочка</w:t>
      </w:r>
      <w:proofErr w:type="gramStart"/>
      <w:r w:rsidRPr="00A82CBC">
        <w:rPr>
          <w:color w:val="111111"/>
        </w:rPr>
        <w:t xml:space="preserve"> П</w:t>
      </w:r>
      <w:proofErr w:type="gramEnd"/>
      <w:r w:rsidRPr="00A82CBC">
        <w:rPr>
          <w:color w:val="111111"/>
        </w:rPr>
        <w:t>ревратились в дудочку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13)</w:t>
      </w:r>
      <w:r w:rsidRPr="00A82CBC">
        <w:rPr>
          <w:color w:val="111111"/>
        </w:rPr>
        <w:t> РАСЧЁСКА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  <w:u w:val="single"/>
          <w:bdr w:val="none" w:sz="0" w:space="0" w:color="auto" w:frame="1"/>
        </w:rPr>
        <w:t>Описание упражнения</w:t>
      </w:r>
      <w:r w:rsidRPr="00A82CBC">
        <w:rPr>
          <w:color w:val="111111"/>
        </w:rPr>
        <w:t>: улыбнуться, закусить язык зубами. </w:t>
      </w:r>
      <w:r w:rsidRPr="00A82CBC">
        <w:rPr>
          <w:i/>
          <w:iCs/>
          <w:color w:val="111111"/>
          <w:bdr w:val="none" w:sz="0" w:space="0" w:color="auto" w:frame="1"/>
        </w:rPr>
        <w:t>«Протаскивать»</w:t>
      </w:r>
      <w:r w:rsidRPr="00A82CBC">
        <w:rPr>
          <w:color w:val="111111"/>
        </w:rPr>
        <w:t> язык между зубами вперёд-назад, как бы </w:t>
      </w:r>
      <w:r w:rsidRPr="00A82CBC">
        <w:rPr>
          <w:i/>
          <w:iCs/>
          <w:color w:val="111111"/>
          <w:bdr w:val="none" w:sz="0" w:space="0" w:color="auto" w:frame="1"/>
        </w:rPr>
        <w:t>«причёсывая»</w:t>
      </w:r>
      <w:r w:rsidRPr="00A82CBC">
        <w:rPr>
          <w:color w:val="111111"/>
        </w:rPr>
        <w:t> его.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С волосами я дружу,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Их в порядок привожу.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Благодарна мне причёска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А зовут меня … </w:t>
      </w:r>
      <w:r w:rsidRPr="00A82CBC">
        <w:rPr>
          <w:i/>
          <w:iCs/>
          <w:color w:val="111111"/>
          <w:bdr w:val="none" w:sz="0" w:space="0" w:color="auto" w:frame="1"/>
        </w:rPr>
        <w:t>(расчёска)</w:t>
      </w:r>
      <w:r w:rsidRPr="00A82CBC">
        <w:rPr>
          <w:color w:val="111111"/>
        </w:rPr>
        <w:t>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Статические упражнения для языка </w:t>
      </w:r>
      <w:r w:rsidRPr="00A82CBC">
        <w:rPr>
          <w:i/>
          <w:iCs/>
          <w:color w:val="111111"/>
          <w:bdr w:val="none" w:sz="0" w:space="0" w:color="auto" w:frame="1"/>
        </w:rPr>
        <w:t xml:space="preserve">(выработка </w:t>
      </w:r>
      <w:proofErr w:type="gramStart"/>
      <w:r w:rsidRPr="00A82CBC">
        <w:rPr>
          <w:i/>
          <w:iCs/>
          <w:color w:val="111111"/>
          <w:bdr w:val="none" w:sz="0" w:space="0" w:color="auto" w:frame="1"/>
        </w:rPr>
        <w:t>контроля за</w:t>
      </w:r>
      <w:proofErr w:type="gramEnd"/>
      <w:r w:rsidRPr="00A82CBC">
        <w:rPr>
          <w:i/>
          <w:iCs/>
          <w:color w:val="111111"/>
          <w:bdr w:val="none" w:sz="0" w:space="0" w:color="auto" w:frame="1"/>
        </w:rPr>
        <w:t xml:space="preserve"> положением зыка и удержанием позы)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14)</w:t>
      </w:r>
      <w:r w:rsidRPr="00A82CBC">
        <w:rPr>
          <w:color w:val="111111"/>
        </w:rPr>
        <w:t> Накажу непослушный язычок. Это упражнение является самомассажем для языка.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На губу язык клади,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proofErr w:type="spellStart"/>
      <w:r w:rsidRPr="00A82CBC">
        <w:rPr>
          <w:color w:val="111111"/>
        </w:rPr>
        <w:t>Пя-пя-пя</w:t>
      </w:r>
      <w:proofErr w:type="spellEnd"/>
      <w:r w:rsidRPr="00A82CBC">
        <w:rPr>
          <w:color w:val="111111"/>
        </w:rPr>
        <w:t xml:space="preserve"> произноси,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Мышцы расслабляются…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Лопатка получается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Ты под счёт её держи…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До пяти. До десяти…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15)</w:t>
      </w:r>
      <w:r w:rsidRPr="00A82CBC">
        <w:rPr>
          <w:color w:val="111111"/>
        </w:rPr>
        <w:t> Лопаточка. Рот открыт, широкий расслабленный язык лежит на нижней губе.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Язык лопаткой положи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И спокойно подержи.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Язык надо расслаблять и под счёт его </w:t>
      </w:r>
      <w:r w:rsidRPr="00A82CBC">
        <w:rPr>
          <w:color w:val="111111"/>
          <w:u w:val="single"/>
          <w:bdr w:val="none" w:sz="0" w:space="0" w:color="auto" w:frame="1"/>
        </w:rPr>
        <w:t>держать</w:t>
      </w:r>
      <w:r w:rsidRPr="00A82CBC">
        <w:rPr>
          <w:color w:val="111111"/>
        </w:rPr>
        <w:t>: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Раз, два, три, четыре, пять!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Язык можно убирать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16)</w:t>
      </w:r>
      <w:r w:rsidRPr="00A82CBC">
        <w:rPr>
          <w:color w:val="111111"/>
        </w:rPr>
        <w:t> Чашечка. Рот широко открыт. Передний и боковой края широкого языка подняты, но не касаются зубов.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Язык широкий положи,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lastRenderedPageBreak/>
        <w:t>Его края приподними –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Получилась пиала, почти круглая она.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Динамические упражнения для языка </w:t>
      </w:r>
      <w:r w:rsidRPr="00A82CBC">
        <w:rPr>
          <w:i/>
          <w:iCs/>
          <w:color w:val="111111"/>
          <w:bdr w:val="none" w:sz="0" w:space="0" w:color="auto" w:frame="1"/>
        </w:rPr>
        <w:t>(выработка координации и точности движений)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17)</w:t>
      </w:r>
      <w:r w:rsidRPr="00A82CBC">
        <w:rPr>
          <w:color w:val="111111"/>
        </w:rPr>
        <w:t> Часики. Рот приоткрыт. Губы растянуты в улыбку. Кончиком узкого языка попеременно тянуться под счет педагога к уголкам рта.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Влево - вправо мой язык скользит </w:t>
      </w:r>
      <w:r w:rsidRPr="00A82CBC">
        <w:rPr>
          <w:color w:val="111111"/>
          <w:u w:val="single"/>
          <w:bdr w:val="none" w:sz="0" w:space="0" w:color="auto" w:frame="1"/>
        </w:rPr>
        <w:t>лукаво</w:t>
      </w:r>
      <w:r w:rsidRPr="00A82CBC">
        <w:rPr>
          <w:color w:val="111111"/>
        </w:rPr>
        <w:t>: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Словно маятник часов покачаться он готов.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(Слайд18)</w:t>
      </w:r>
      <w:r w:rsidRPr="00A82CBC">
        <w:rPr>
          <w:color w:val="111111"/>
        </w:rPr>
        <w:t> Качели. Рот открыт. Напряженным языком тянуться к носу и подбородку, либо к верхним и нижним резцам.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  <w:u w:val="single"/>
          <w:bdr w:val="none" w:sz="0" w:space="0" w:color="auto" w:frame="1"/>
        </w:rPr>
        <w:t>На качелях я качаюсь</w:t>
      </w:r>
      <w:r w:rsidRPr="00A82CBC">
        <w:rPr>
          <w:color w:val="111111"/>
        </w:rPr>
        <w:t>: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Вверх, вниз, вверх, вниз.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Я до крыши поднимаюсь,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А потом спускаюсь вниз.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19)</w:t>
      </w:r>
      <w:r w:rsidRPr="00A82CBC">
        <w:rPr>
          <w:color w:val="111111"/>
        </w:rPr>
        <w:t> Лошадка. Присосать язык к нёбу, щелкнуть языком. Цокать медленно и сильно, тянуть подъязычную связку.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Я лошадка Серый Бок!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Цок-цок-цок.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Я копытцем постучу!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Цок-цок-цок.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Если хочешь – прокачу!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Цок-цок-цок.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20)</w:t>
      </w:r>
      <w:r w:rsidRPr="00A82CBC">
        <w:rPr>
          <w:color w:val="111111"/>
        </w:rPr>
        <w:t> Вкусное варенье. Рот открыт. Широким языком облизать верхнюю губу и убрать язык вглубь рта.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Ох и вкусное варенье!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Жаль осталось на губе.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Язычок я подниму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И остатки оближу.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bookmarkStart w:id="0" w:name="_GoBack"/>
      <w:bookmarkEnd w:id="0"/>
      <w:r w:rsidRPr="00A82CBC">
        <w:rPr>
          <w:color w:val="111111"/>
        </w:rPr>
        <w:t>Изготовление </w:t>
      </w:r>
      <w:r w:rsidRPr="00A82CBC">
        <w:rPr>
          <w:rStyle w:val="a4"/>
          <w:color w:val="111111"/>
          <w:bdr w:val="none" w:sz="0" w:space="0" w:color="auto" w:frame="1"/>
        </w:rPr>
        <w:t>артикуляционного куба</w:t>
      </w:r>
      <w:r w:rsidRPr="00A82CBC">
        <w:rPr>
          <w:color w:val="111111"/>
        </w:rPr>
        <w:t>.</w:t>
      </w: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color w:val="111111"/>
        </w:rPr>
        <w:t>- А сейчас, я хочу вам предложить изготовить </w:t>
      </w:r>
      <w:r w:rsidRPr="00A82CBC">
        <w:rPr>
          <w:rStyle w:val="a4"/>
          <w:color w:val="111111"/>
          <w:bdr w:val="none" w:sz="0" w:space="0" w:color="auto" w:frame="1"/>
        </w:rPr>
        <w:t>артикуляционный</w:t>
      </w:r>
      <w:r w:rsidRPr="00A82CBC">
        <w:rPr>
          <w:color w:val="111111"/>
        </w:rPr>
        <w:t> куб для занятий с ребенком.</w:t>
      </w:r>
    </w:p>
    <w:p w:rsid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111111"/>
          <w:bdr w:val="none" w:sz="0" w:space="0" w:color="auto" w:frame="1"/>
        </w:rPr>
      </w:pPr>
    </w:p>
    <w:p w:rsidR="00A82CBC" w:rsidRPr="00A82CBC" w:rsidRDefault="00A82CBC" w:rsidP="00A82C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</w:rPr>
      </w:pPr>
      <w:r w:rsidRPr="00A82CBC">
        <w:rPr>
          <w:i/>
          <w:iCs/>
          <w:color w:val="111111"/>
          <w:bdr w:val="none" w:sz="0" w:space="0" w:color="auto" w:frame="1"/>
        </w:rPr>
        <w:t>(слайд 21)</w:t>
      </w:r>
      <w:r w:rsidRPr="00A82CBC">
        <w:rPr>
          <w:color w:val="111111"/>
        </w:rPr>
        <w:t> Спасибо за внимание!</w:t>
      </w:r>
    </w:p>
    <w:p w:rsidR="007D45C4" w:rsidRDefault="00A82CBC" w:rsidP="00A82CBC"/>
    <w:sectPr w:rsidR="007D45C4" w:rsidSect="00A82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AE"/>
    <w:rsid w:val="005358AE"/>
    <w:rsid w:val="009C668C"/>
    <w:rsid w:val="00A82CBC"/>
    <w:rsid w:val="00A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7901</Characters>
  <Application>Microsoft Office Word</Application>
  <DocSecurity>0</DocSecurity>
  <Lines>65</Lines>
  <Paragraphs>18</Paragraphs>
  <ScaleCrop>false</ScaleCrop>
  <Company>Hewlett-Packard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2017-10-08T19:51:00Z</dcterms:created>
  <dcterms:modified xsi:type="dcterms:W3CDTF">2017-10-08T19:55:00Z</dcterms:modified>
</cp:coreProperties>
</file>